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6" w:type="dxa"/>
        <w:tblInd w:w="-176" w:type="dxa"/>
        <w:tblLook w:val="04A0" w:firstRow="1" w:lastRow="0" w:firstColumn="1" w:lastColumn="0" w:noHBand="0" w:noVBand="1"/>
      </w:tblPr>
      <w:tblGrid>
        <w:gridCol w:w="3119"/>
        <w:gridCol w:w="1676"/>
        <w:gridCol w:w="4561"/>
      </w:tblGrid>
      <w:tr w:rsidR="008347FB" w:rsidRPr="00871C93" w:rsidTr="000800D6">
        <w:tc>
          <w:tcPr>
            <w:tcW w:w="9356" w:type="dxa"/>
            <w:gridSpan w:val="3"/>
            <w:shd w:val="clear" w:color="auto" w:fill="92CDDC" w:themeFill="accent5" w:themeFillTint="99"/>
          </w:tcPr>
          <w:p w:rsidR="008347FB" w:rsidRDefault="008347FB" w:rsidP="000800D6">
            <w:pPr>
              <w:jc w:val="center"/>
              <w:rPr>
                <w:b/>
                <w:bCs/>
                <w:color w:val="92CDDC" w:themeColor="accent5" w:themeTint="99"/>
                <w:sz w:val="20"/>
                <w:szCs w:val="20"/>
                <w:lang w:val="pt-BR"/>
              </w:rPr>
            </w:pPr>
            <w:bookmarkStart w:id="0" w:name="_GoBack"/>
            <w:bookmarkEnd w:id="0"/>
          </w:p>
          <w:p w:rsidR="008347FB" w:rsidRPr="00003E9B" w:rsidRDefault="008347FB" w:rsidP="000800D6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003E9B">
              <w:rPr>
                <w:b/>
                <w:bCs/>
                <w:sz w:val="24"/>
                <w:szCs w:val="24"/>
                <w:lang w:val="pt-BR"/>
              </w:rPr>
              <w:t>ANEXO I</w:t>
            </w:r>
          </w:p>
          <w:p w:rsidR="008347FB" w:rsidRPr="00003E9B" w:rsidRDefault="008347FB" w:rsidP="000800D6">
            <w:pPr>
              <w:jc w:val="center"/>
              <w:rPr>
                <w:b/>
                <w:bCs/>
                <w:color w:val="92CDDC" w:themeColor="accent5" w:themeTint="99"/>
                <w:sz w:val="24"/>
                <w:szCs w:val="24"/>
                <w:lang w:val="pt-BR"/>
              </w:rPr>
            </w:pPr>
            <w:r w:rsidRPr="00003E9B">
              <w:rPr>
                <w:b/>
                <w:bCs/>
                <w:sz w:val="24"/>
                <w:szCs w:val="24"/>
                <w:lang w:val="pt-BR"/>
              </w:rPr>
              <w:t>DADOS DO PERIÓDICO</w:t>
            </w:r>
          </w:p>
          <w:p w:rsidR="008347FB" w:rsidRPr="00871C93" w:rsidRDefault="008347FB" w:rsidP="000800D6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8347FB" w:rsidRPr="00871C93" w:rsidTr="000800D6">
        <w:tc>
          <w:tcPr>
            <w:tcW w:w="3119" w:type="dxa"/>
          </w:tcPr>
          <w:p w:rsidR="008347FB" w:rsidRPr="00871C93" w:rsidRDefault="008347FB" w:rsidP="000800D6">
            <w:pPr>
              <w:rPr>
                <w:bCs/>
                <w:sz w:val="20"/>
                <w:szCs w:val="20"/>
                <w:lang w:val="pt-BR"/>
              </w:rPr>
            </w:pPr>
            <w:r w:rsidRPr="00871C93">
              <w:rPr>
                <w:bCs/>
                <w:sz w:val="20"/>
                <w:szCs w:val="20"/>
                <w:lang w:val="pt-BR"/>
              </w:rPr>
              <w:t>N</w:t>
            </w:r>
            <w:r>
              <w:rPr>
                <w:bCs/>
                <w:sz w:val="20"/>
                <w:szCs w:val="20"/>
                <w:lang w:val="pt-BR"/>
              </w:rPr>
              <w:t>ome do periódico</w:t>
            </w:r>
          </w:p>
        </w:tc>
        <w:tc>
          <w:tcPr>
            <w:tcW w:w="6237" w:type="dxa"/>
            <w:gridSpan w:val="2"/>
          </w:tcPr>
          <w:p w:rsidR="008347FB" w:rsidRPr="00871C93" w:rsidRDefault="008347FB" w:rsidP="000800D6">
            <w:pPr>
              <w:rPr>
                <w:bCs/>
                <w:sz w:val="20"/>
                <w:szCs w:val="20"/>
                <w:lang w:val="pt-BR"/>
              </w:rPr>
            </w:pPr>
          </w:p>
        </w:tc>
      </w:tr>
      <w:tr w:rsidR="008347FB" w:rsidRPr="00871C93" w:rsidTr="000800D6">
        <w:tc>
          <w:tcPr>
            <w:tcW w:w="3119" w:type="dxa"/>
          </w:tcPr>
          <w:p w:rsidR="008347FB" w:rsidRPr="00871C93" w:rsidRDefault="008347FB" w:rsidP="000800D6">
            <w:pPr>
              <w:rPr>
                <w:bCs/>
                <w:sz w:val="20"/>
                <w:szCs w:val="20"/>
                <w:lang w:val="pt-BR"/>
              </w:rPr>
            </w:pPr>
            <w:r w:rsidRPr="00871C93">
              <w:rPr>
                <w:bCs/>
                <w:sz w:val="20"/>
                <w:szCs w:val="20"/>
                <w:lang w:val="pt-BR"/>
              </w:rPr>
              <w:t>ISSN</w:t>
            </w:r>
          </w:p>
        </w:tc>
        <w:tc>
          <w:tcPr>
            <w:tcW w:w="6237" w:type="dxa"/>
            <w:gridSpan w:val="2"/>
          </w:tcPr>
          <w:p w:rsidR="008347FB" w:rsidRPr="00871C93" w:rsidRDefault="008347FB" w:rsidP="000800D6">
            <w:pPr>
              <w:rPr>
                <w:bCs/>
                <w:sz w:val="20"/>
                <w:szCs w:val="20"/>
                <w:lang w:val="pt-BR"/>
              </w:rPr>
            </w:pPr>
          </w:p>
        </w:tc>
      </w:tr>
      <w:tr w:rsidR="008347FB" w:rsidRPr="00871C93" w:rsidTr="000800D6">
        <w:tc>
          <w:tcPr>
            <w:tcW w:w="3119" w:type="dxa"/>
          </w:tcPr>
          <w:p w:rsidR="008347FB" w:rsidRPr="00871C93" w:rsidRDefault="008347FB" w:rsidP="000800D6">
            <w:pPr>
              <w:rPr>
                <w:bCs/>
                <w:sz w:val="20"/>
                <w:szCs w:val="20"/>
                <w:lang w:val="pt-BR"/>
              </w:rPr>
            </w:pPr>
            <w:r>
              <w:rPr>
                <w:bCs/>
                <w:sz w:val="20"/>
                <w:szCs w:val="20"/>
                <w:lang w:val="pt-BR"/>
              </w:rPr>
              <w:t>Área de conhecimento</w:t>
            </w:r>
          </w:p>
        </w:tc>
        <w:tc>
          <w:tcPr>
            <w:tcW w:w="6237" w:type="dxa"/>
            <w:gridSpan w:val="2"/>
          </w:tcPr>
          <w:p w:rsidR="008347FB" w:rsidRPr="00871C93" w:rsidRDefault="008347FB" w:rsidP="000800D6">
            <w:pPr>
              <w:rPr>
                <w:bCs/>
                <w:sz w:val="20"/>
                <w:szCs w:val="20"/>
                <w:lang w:val="pt-BR"/>
              </w:rPr>
            </w:pPr>
          </w:p>
        </w:tc>
      </w:tr>
      <w:tr w:rsidR="008347FB" w:rsidRPr="00871C93" w:rsidTr="000800D6">
        <w:tc>
          <w:tcPr>
            <w:tcW w:w="3119" w:type="dxa"/>
          </w:tcPr>
          <w:p w:rsidR="008347FB" w:rsidRPr="00871C93" w:rsidRDefault="008347FB" w:rsidP="000800D6">
            <w:pPr>
              <w:rPr>
                <w:bCs/>
                <w:sz w:val="20"/>
                <w:szCs w:val="20"/>
                <w:lang w:val="pt-BR"/>
              </w:rPr>
            </w:pPr>
            <w:r>
              <w:rPr>
                <w:bCs/>
                <w:sz w:val="20"/>
                <w:szCs w:val="20"/>
                <w:lang w:val="pt-BR"/>
              </w:rPr>
              <w:t>Unidade institucional de vínculo</w:t>
            </w:r>
          </w:p>
        </w:tc>
        <w:tc>
          <w:tcPr>
            <w:tcW w:w="6237" w:type="dxa"/>
            <w:gridSpan w:val="2"/>
          </w:tcPr>
          <w:p w:rsidR="008347FB" w:rsidRPr="00871C93" w:rsidRDefault="008347FB" w:rsidP="000800D6">
            <w:pPr>
              <w:rPr>
                <w:bCs/>
                <w:sz w:val="20"/>
                <w:szCs w:val="20"/>
                <w:lang w:val="pt-BR"/>
              </w:rPr>
            </w:pPr>
          </w:p>
        </w:tc>
      </w:tr>
      <w:tr w:rsidR="008347FB" w:rsidRPr="00871C93" w:rsidTr="000800D6">
        <w:tc>
          <w:tcPr>
            <w:tcW w:w="3119" w:type="dxa"/>
          </w:tcPr>
          <w:p w:rsidR="008347FB" w:rsidRDefault="008347FB" w:rsidP="000800D6">
            <w:pPr>
              <w:rPr>
                <w:bCs/>
                <w:sz w:val="20"/>
                <w:szCs w:val="20"/>
                <w:lang w:val="pt-BR"/>
              </w:rPr>
            </w:pPr>
            <w:r>
              <w:rPr>
                <w:bCs/>
                <w:sz w:val="20"/>
                <w:szCs w:val="20"/>
                <w:lang w:val="pt-BR"/>
              </w:rPr>
              <w:t>Nome do editor chefe</w:t>
            </w:r>
          </w:p>
        </w:tc>
        <w:tc>
          <w:tcPr>
            <w:tcW w:w="6237" w:type="dxa"/>
            <w:gridSpan w:val="2"/>
          </w:tcPr>
          <w:p w:rsidR="008347FB" w:rsidRPr="00871C93" w:rsidRDefault="008347FB" w:rsidP="000800D6">
            <w:pPr>
              <w:rPr>
                <w:bCs/>
                <w:sz w:val="20"/>
                <w:szCs w:val="20"/>
                <w:lang w:val="pt-BR"/>
              </w:rPr>
            </w:pPr>
          </w:p>
        </w:tc>
      </w:tr>
      <w:tr w:rsidR="008347FB" w:rsidRPr="00871C93" w:rsidTr="000800D6">
        <w:tc>
          <w:tcPr>
            <w:tcW w:w="3119" w:type="dxa"/>
          </w:tcPr>
          <w:p w:rsidR="008347FB" w:rsidRDefault="008347FB" w:rsidP="000800D6">
            <w:pPr>
              <w:rPr>
                <w:bCs/>
                <w:sz w:val="20"/>
                <w:szCs w:val="20"/>
                <w:lang w:val="pt-BR"/>
              </w:rPr>
            </w:pPr>
            <w:r>
              <w:rPr>
                <w:bCs/>
                <w:sz w:val="20"/>
                <w:szCs w:val="20"/>
                <w:lang w:val="pt-BR"/>
              </w:rPr>
              <w:t>Telefone</w:t>
            </w:r>
          </w:p>
        </w:tc>
        <w:tc>
          <w:tcPr>
            <w:tcW w:w="6237" w:type="dxa"/>
            <w:gridSpan w:val="2"/>
          </w:tcPr>
          <w:p w:rsidR="008347FB" w:rsidRPr="00871C93" w:rsidRDefault="008347FB" w:rsidP="000800D6">
            <w:pPr>
              <w:rPr>
                <w:bCs/>
                <w:sz w:val="20"/>
                <w:szCs w:val="20"/>
                <w:lang w:val="pt-BR"/>
              </w:rPr>
            </w:pPr>
          </w:p>
        </w:tc>
      </w:tr>
      <w:tr w:rsidR="008347FB" w:rsidRPr="00871C93" w:rsidTr="000800D6">
        <w:tc>
          <w:tcPr>
            <w:tcW w:w="3119" w:type="dxa"/>
          </w:tcPr>
          <w:p w:rsidR="008347FB" w:rsidRDefault="008347FB" w:rsidP="000800D6">
            <w:pPr>
              <w:rPr>
                <w:bCs/>
                <w:sz w:val="20"/>
                <w:szCs w:val="20"/>
                <w:lang w:val="pt-BR"/>
              </w:rPr>
            </w:pPr>
            <w:r>
              <w:rPr>
                <w:bCs/>
                <w:sz w:val="20"/>
                <w:szCs w:val="20"/>
                <w:lang w:val="pt-BR"/>
              </w:rPr>
              <w:t>E-mail</w:t>
            </w:r>
          </w:p>
        </w:tc>
        <w:tc>
          <w:tcPr>
            <w:tcW w:w="6237" w:type="dxa"/>
            <w:gridSpan w:val="2"/>
          </w:tcPr>
          <w:p w:rsidR="008347FB" w:rsidRPr="00871C93" w:rsidRDefault="008347FB" w:rsidP="000800D6">
            <w:pPr>
              <w:rPr>
                <w:bCs/>
                <w:sz w:val="20"/>
                <w:szCs w:val="20"/>
                <w:lang w:val="pt-BR"/>
              </w:rPr>
            </w:pPr>
          </w:p>
        </w:tc>
      </w:tr>
      <w:tr w:rsidR="008347FB" w:rsidRPr="00871C93" w:rsidTr="000800D6">
        <w:tc>
          <w:tcPr>
            <w:tcW w:w="9356" w:type="dxa"/>
            <w:gridSpan w:val="3"/>
            <w:shd w:val="clear" w:color="auto" w:fill="92CDDC" w:themeFill="accent5" w:themeFillTint="99"/>
          </w:tcPr>
          <w:p w:rsidR="008347FB" w:rsidRPr="00871C93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  <w:p w:rsidR="008347FB" w:rsidRPr="00003E9B" w:rsidRDefault="008347FB" w:rsidP="000800D6">
            <w:pPr>
              <w:shd w:val="clear" w:color="auto" w:fill="92CDDC" w:themeFill="accent5" w:themeFillTint="99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003E9B">
              <w:rPr>
                <w:b/>
                <w:bCs/>
                <w:sz w:val="24"/>
                <w:szCs w:val="24"/>
                <w:lang w:val="pt-BR"/>
              </w:rPr>
              <w:t>CRITÉRIOS DE ELEGIBILIDADE</w:t>
            </w:r>
          </w:p>
          <w:p w:rsidR="008347FB" w:rsidRPr="00871C93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8347FB" w:rsidTr="000800D6">
        <w:tc>
          <w:tcPr>
            <w:tcW w:w="9356" w:type="dxa"/>
            <w:gridSpan w:val="3"/>
          </w:tcPr>
          <w:p w:rsidR="008347FB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  <w:p w:rsidR="008347FB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  <w:r w:rsidRPr="00871C93">
              <w:rPr>
                <w:b/>
                <w:bCs/>
                <w:sz w:val="20"/>
                <w:szCs w:val="20"/>
                <w:lang w:val="pt-BR"/>
              </w:rPr>
              <w:t>1 – BASES DE INDEXAÇ</w:t>
            </w:r>
            <w:r>
              <w:rPr>
                <w:b/>
                <w:bCs/>
                <w:sz w:val="20"/>
                <w:szCs w:val="20"/>
                <w:lang w:val="pt-BR"/>
              </w:rPr>
              <w:t>ÃO</w:t>
            </w:r>
          </w:p>
          <w:p w:rsidR="008347FB" w:rsidRPr="00871C93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8347FB" w:rsidTr="000800D6">
        <w:tc>
          <w:tcPr>
            <w:tcW w:w="9356" w:type="dxa"/>
            <w:gridSpan w:val="3"/>
          </w:tcPr>
          <w:p w:rsidR="008347FB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8347FB" w:rsidTr="000800D6">
        <w:tc>
          <w:tcPr>
            <w:tcW w:w="9356" w:type="dxa"/>
            <w:gridSpan w:val="3"/>
          </w:tcPr>
          <w:p w:rsidR="008347FB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8347FB" w:rsidTr="000800D6">
        <w:tc>
          <w:tcPr>
            <w:tcW w:w="9356" w:type="dxa"/>
            <w:gridSpan w:val="3"/>
          </w:tcPr>
          <w:p w:rsidR="008347FB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8347FB" w:rsidTr="000800D6">
        <w:tc>
          <w:tcPr>
            <w:tcW w:w="9356" w:type="dxa"/>
            <w:gridSpan w:val="3"/>
          </w:tcPr>
          <w:p w:rsidR="008347FB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8347FB" w:rsidTr="000800D6">
        <w:tc>
          <w:tcPr>
            <w:tcW w:w="9356" w:type="dxa"/>
            <w:gridSpan w:val="3"/>
          </w:tcPr>
          <w:p w:rsidR="008347FB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  <w:p w:rsidR="008347FB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  <w:r w:rsidRPr="0090318D">
              <w:rPr>
                <w:b/>
                <w:bCs/>
                <w:sz w:val="20"/>
                <w:szCs w:val="20"/>
                <w:lang w:val="pt-BR"/>
              </w:rPr>
              <w:t xml:space="preserve">2- CLASSIFICAÇÃO QUALIS </w:t>
            </w:r>
          </w:p>
          <w:p w:rsidR="008347FB" w:rsidRPr="0090318D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8347FB" w:rsidTr="000800D6">
        <w:tc>
          <w:tcPr>
            <w:tcW w:w="4795" w:type="dxa"/>
            <w:gridSpan w:val="2"/>
          </w:tcPr>
          <w:p w:rsidR="008347FB" w:rsidRPr="007D546B" w:rsidRDefault="008347FB" w:rsidP="000800D6">
            <w:pPr>
              <w:rPr>
                <w:bCs/>
                <w:sz w:val="20"/>
                <w:szCs w:val="20"/>
                <w:lang w:val="pt-BR"/>
              </w:rPr>
            </w:pPr>
            <w:r w:rsidRPr="007D546B">
              <w:rPr>
                <w:bCs/>
                <w:sz w:val="20"/>
                <w:szCs w:val="20"/>
                <w:lang w:val="pt-BR"/>
              </w:rPr>
              <w:t>E</w:t>
            </w:r>
            <w:r>
              <w:rPr>
                <w:bCs/>
                <w:sz w:val="20"/>
                <w:szCs w:val="20"/>
                <w:lang w:val="pt-BR"/>
              </w:rPr>
              <w:t>strato</w:t>
            </w:r>
          </w:p>
        </w:tc>
        <w:tc>
          <w:tcPr>
            <w:tcW w:w="4561" w:type="dxa"/>
          </w:tcPr>
          <w:p w:rsidR="008347FB" w:rsidRPr="007D546B" w:rsidRDefault="008347FB" w:rsidP="000800D6">
            <w:pPr>
              <w:rPr>
                <w:bCs/>
                <w:sz w:val="20"/>
                <w:szCs w:val="20"/>
                <w:lang w:val="pt-BR"/>
              </w:rPr>
            </w:pPr>
            <w:r>
              <w:rPr>
                <w:bCs/>
                <w:sz w:val="20"/>
                <w:szCs w:val="20"/>
                <w:lang w:val="pt-BR"/>
              </w:rPr>
              <w:t>Área</w:t>
            </w:r>
          </w:p>
        </w:tc>
      </w:tr>
      <w:tr w:rsidR="008347FB" w:rsidTr="000800D6">
        <w:tc>
          <w:tcPr>
            <w:tcW w:w="4795" w:type="dxa"/>
            <w:gridSpan w:val="2"/>
          </w:tcPr>
          <w:p w:rsidR="008347FB" w:rsidRPr="007D546B" w:rsidRDefault="008347FB" w:rsidP="000800D6">
            <w:pPr>
              <w:rPr>
                <w:bCs/>
                <w:sz w:val="20"/>
                <w:szCs w:val="20"/>
                <w:lang w:val="pt-BR"/>
              </w:rPr>
            </w:pPr>
            <w:r w:rsidRPr="007D546B">
              <w:rPr>
                <w:bCs/>
                <w:sz w:val="20"/>
                <w:szCs w:val="20"/>
                <w:lang w:val="pt-BR"/>
              </w:rPr>
              <w:t>E</w:t>
            </w:r>
            <w:r>
              <w:rPr>
                <w:bCs/>
                <w:sz w:val="20"/>
                <w:szCs w:val="20"/>
                <w:lang w:val="pt-BR"/>
              </w:rPr>
              <w:t>strato</w:t>
            </w:r>
          </w:p>
        </w:tc>
        <w:tc>
          <w:tcPr>
            <w:tcW w:w="4561" w:type="dxa"/>
          </w:tcPr>
          <w:p w:rsidR="008347FB" w:rsidRPr="007D546B" w:rsidRDefault="008347FB" w:rsidP="000800D6">
            <w:pPr>
              <w:rPr>
                <w:bCs/>
                <w:sz w:val="20"/>
                <w:szCs w:val="20"/>
                <w:lang w:val="pt-BR"/>
              </w:rPr>
            </w:pPr>
            <w:r>
              <w:rPr>
                <w:bCs/>
                <w:sz w:val="20"/>
                <w:szCs w:val="20"/>
                <w:lang w:val="pt-BR"/>
              </w:rPr>
              <w:t>Área</w:t>
            </w:r>
          </w:p>
        </w:tc>
      </w:tr>
      <w:tr w:rsidR="008347FB" w:rsidTr="000800D6">
        <w:tc>
          <w:tcPr>
            <w:tcW w:w="4795" w:type="dxa"/>
            <w:gridSpan w:val="2"/>
          </w:tcPr>
          <w:p w:rsidR="008347FB" w:rsidRPr="007D546B" w:rsidRDefault="008347FB" w:rsidP="000800D6">
            <w:pPr>
              <w:rPr>
                <w:bCs/>
                <w:sz w:val="20"/>
                <w:szCs w:val="20"/>
                <w:lang w:val="pt-BR"/>
              </w:rPr>
            </w:pPr>
            <w:r w:rsidRPr="007D546B">
              <w:rPr>
                <w:bCs/>
                <w:sz w:val="20"/>
                <w:szCs w:val="20"/>
                <w:lang w:val="pt-BR"/>
              </w:rPr>
              <w:t>E</w:t>
            </w:r>
            <w:r>
              <w:rPr>
                <w:bCs/>
                <w:sz w:val="20"/>
                <w:szCs w:val="20"/>
                <w:lang w:val="pt-BR"/>
              </w:rPr>
              <w:t>strato</w:t>
            </w:r>
          </w:p>
        </w:tc>
        <w:tc>
          <w:tcPr>
            <w:tcW w:w="4561" w:type="dxa"/>
          </w:tcPr>
          <w:p w:rsidR="008347FB" w:rsidRPr="007D546B" w:rsidRDefault="008347FB" w:rsidP="000800D6">
            <w:pPr>
              <w:rPr>
                <w:bCs/>
                <w:sz w:val="20"/>
                <w:szCs w:val="20"/>
                <w:lang w:val="pt-BR"/>
              </w:rPr>
            </w:pPr>
            <w:r>
              <w:rPr>
                <w:bCs/>
                <w:sz w:val="20"/>
                <w:szCs w:val="20"/>
                <w:lang w:val="pt-BR"/>
              </w:rPr>
              <w:t>Área</w:t>
            </w:r>
          </w:p>
        </w:tc>
      </w:tr>
      <w:tr w:rsidR="008347FB" w:rsidRPr="00837E76" w:rsidTr="000800D6">
        <w:tc>
          <w:tcPr>
            <w:tcW w:w="9356" w:type="dxa"/>
            <w:gridSpan w:val="3"/>
          </w:tcPr>
          <w:p w:rsidR="008347FB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  <w:p w:rsidR="008347FB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  <w:r w:rsidRPr="0090318D">
              <w:rPr>
                <w:b/>
                <w:bCs/>
                <w:sz w:val="20"/>
                <w:szCs w:val="20"/>
                <w:lang w:val="pt-BR"/>
              </w:rPr>
              <w:t>3- NÚMERO DE SUBMISSÕES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REGISTRADAS NOS ÚLTIMOS 03 ANOS</w:t>
            </w:r>
          </w:p>
          <w:p w:rsidR="008347FB" w:rsidRPr="0090318D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8347FB" w:rsidRPr="00837E76" w:rsidTr="000800D6">
        <w:tc>
          <w:tcPr>
            <w:tcW w:w="9356" w:type="dxa"/>
            <w:gridSpan w:val="3"/>
          </w:tcPr>
          <w:p w:rsidR="008347FB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8347FB" w:rsidRPr="00837E76" w:rsidTr="000800D6">
        <w:tc>
          <w:tcPr>
            <w:tcW w:w="9356" w:type="dxa"/>
            <w:gridSpan w:val="3"/>
          </w:tcPr>
          <w:p w:rsidR="008347FB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8347FB" w:rsidRPr="00837E76" w:rsidTr="000800D6">
        <w:tc>
          <w:tcPr>
            <w:tcW w:w="9356" w:type="dxa"/>
            <w:gridSpan w:val="3"/>
          </w:tcPr>
          <w:p w:rsidR="008347FB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8347FB" w:rsidRPr="00837E76" w:rsidTr="000800D6">
        <w:tc>
          <w:tcPr>
            <w:tcW w:w="9356" w:type="dxa"/>
            <w:gridSpan w:val="3"/>
          </w:tcPr>
          <w:p w:rsidR="008347FB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8347FB" w:rsidRPr="00837E76" w:rsidTr="000800D6">
        <w:tc>
          <w:tcPr>
            <w:tcW w:w="9356" w:type="dxa"/>
            <w:gridSpan w:val="3"/>
          </w:tcPr>
          <w:p w:rsidR="008347FB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  <w:p w:rsidR="008347FB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 xml:space="preserve">4- ÍNDICE H EXTRAÍDO DO BANCO DE DADOS PUBLISH OR PERISH DOS ÚLTIMOS 05 ANOS (Download disponível em: </w:t>
            </w:r>
            <w:hyperlink r:id="rId8" w:history="1">
              <w:r w:rsidRPr="009F5341">
                <w:rPr>
                  <w:rStyle w:val="Hyperlink"/>
                  <w:b/>
                  <w:bCs/>
                  <w:sz w:val="20"/>
                  <w:szCs w:val="20"/>
                  <w:lang w:val="pt-BR"/>
                </w:rPr>
                <w:t>https://publish-or-perish.en.softonic.com/</w:t>
              </w:r>
            </w:hyperlink>
            <w:r>
              <w:rPr>
                <w:b/>
                <w:bCs/>
                <w:sz w:val="20"/>
                <w:szCs w:val="20"/>
                <w:lang w:val="pt-BR"/>
              </w:rPr>
              <w:t>)</w:t>
            </w:r>
          </w:p>
          <w:p w:rsidR="008347FB" w:rsidRPr="0090318D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8347FB" w:rsidRPr="00837E76" w:rsidTr="000800D6">
        <w:tc>
          <w:tcPr>
            <w:tcW w:w="9356" w:type="dxa"/>
            <w:gridSpan w:val="3"/>
          </w:tcPr>
          <w:p w:rsidR="008347FB" w:rsidRPr="0090318D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8347FB" w:rsidRPr="00837E76" w:rsidTr="000800D6">
        <w:tc>
          <w:tcPr>
            <w:tcW w:w="9356" w:type="dxa"/>
            <w:gridSpan w:val="3"/>
          </w:tcPr>
          <w:p w:rsidR="008347FB" w:rsidRPr="0090318D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8347FB" w:rsidRPr="00837E76" w:rsidTr="000800D6">
        <w:tc>
          <w:tcPr>
            <w:tcW w:w="9356" w:type="dxa"/>
            <w:gridSpan w:val="3"/>
          </w:tcPr>
          <w:p w:rsidR="008347FB" w:rsidRPr="0090318D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8347FB" w:rsidRPr="00837E76" w:rsidTr="000800D6">
        <w:tc>
          <w:tcPr>
            <w:tcW w:w="9356" w:type="dxa"/>
            <w:gridSpan w:val="3"/>
          </w:tcPr>
          <w:p w:rsidR="008347FB" w:rsidRPr="0090318D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8347FB" w:rsidRPr="00837E76" w:rsidTr="000800D6">
        <w:tc>
          <w:tcPr>
            <w:tcW w:w="9356" w:type="dxa"/>
            <w:gridSpan w:val="3"/>
          </w:tcPr>
          <w:p w:rsidR="008347FB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  <w:p w:rsidR="008347FB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  <w:r w:rsidRPr="0090318D">
              <w:rPr>
                <w:b/>
                <w:bCs/>
                <w:sz w:val="20"/>
                <w:szCs w:val="20"/>
                <w:lang w:val="pt-BR"/>
              </w:rPr>
              <w:t>5- NÚMERO DE ACESSOS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CONTEMPLADOS NOS ÚLTIMOS 03 ANOS</w:t>
            </w:r>
          </w:p>
          <w:p w:rsidR="008347FB" w:rsidRPr="0090318D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8347FB" w:rsidRPr="00837E76" w:rsidTr="000800D6">
        <w:tc>
          <w:tcPr>
            <w:tcW w:w="9356" w:type="dxa"/>
            <w:gridSpan w:val="3"/>
          </w:tcPr>
          <w:p w:rsidR="008347FB" w:rsidRPr="0090318D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8347FB" w:rsidRPr="00837E76" w:rsidTr="000800D6">
        <w:tc>
          <w:tcPr>
            <w:tcW w:w="9356" w:type="dxa"/>
            <w:gridSpan w:val="3"/>
          </w:tcPr>
          <w:p w:rsidR="008347FB" w:rsidRPr="0090318D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8347FB" w:rsidRPr="00837E76" w:rsidTr="000800D6">
        <w:tc>
          <w:tcPr>
            <w:tcW w:w="9356" w:type="dxa"/>
            <w:gridSpan w:val="3"/>
          </w:tcPr>
          <w:p w:rsidR="008347FB" w:rsidRPr="0090318D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</w:tbl>
    <w:tbl>
      <w:tblPr>
        <w:tblW w:w="10004" w:type="dxa"/>
        <w:tblInd w:w="-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8347FB" w:rsidRPr="008347FB" w:rsidTr="000800D6">
        <w:trPr>
          <w:trHeight w:val="1119"/>
        </w:trPr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8347FB" w:rsidRDefault="008347FB" w:rsidP="000800D6">
            <w:pPr>
              <w:pStyle w:val="Ttulo1"/>
              <w:spacing w:before="51"/>
              <w:ind w:left="0" w:right="762" w:firstLine="0"/>
              <w:jc w:val="center"/>
              <w:rPr>
                <w:lang w:val="pt-BR"/>
              </w:rPr>
            </w:pPr>
            <w:r>
              <w:rPr>
                <w:sz w:val="20"/>
                <w:lang w:val="pt-BR"/>
              </w:rPr>
              <w:lastRenderedPageBreak/>
              <w:br w:type="page"/>
            </w:r>
            <w:r w:rsidRPr="002F0979">
              <w:rPr>
                <w:lang w:val="pt-BR"/>
              </w:rPr>
              <w:t>A</w:t>
            </w:r>
            <w:r>
              <w:rPr>
                <w:lang w:val="pt-BR"/>
              </w:rPr>
              <w:t>NEXO II</w:t>
            </w:r>
          </w:p>
          <w:p w:rsidR="008347FB" w:rsidRPr="004340A9" w:rsidRDefault="008347FB" w:rsidP="000800D6">
            <w:pPr>
              <w:pStyle w:val="Ttulo1"/>
              <w:keepNext/>
              <w:widowControl/>
              <w:tabs>
                <w:tab w:val="num" w:pos="432"/>
              </w:tabs>
              <w:suppressAutoHyphens/>
              <w:spacing w:before="0"/>
              <w:ind w:left="432" w:hanging="432"/>
              <w:jc w:val="center"/>
              <w:rPr>
                <w:lang w:val="pt-BR"/>
              </w:rPr>
            </w:pPr>
            <w:r w:rsidRPr="004340A9">
              <w:rPr>
                <w:lang w:val="pt-BR"/>
              </w:rPr>
              <w:t xml:space="preserve">FORMULÁRIO DE PLANEJAMENTO DE PERIÓDICOS </w:t>
            </w:r>
          </w:p>
          <w:p w:rsidR="008347FB" w:rsidRPr="004340A9" w:rsidRDefault="008347FB" w:rsidP="000800D6">
            <w:pPr>
              <w:pStyle w:val="Ttulo1"/>
              <w:keepNext/>
              <w:widowControl/>
              <w:tabs>
                <w:tab w:val="num" w:pos="432"/>
              </w:tabs>
              <w:suppressAutoHyphens/>
              <w:spacing w:before="0"/>
              <w:ind w:left="432" w:hanging="432"/>
              <w:jc w:val="center"/>
              <w:rPr>
                <w:lang w:val="pt-BR"/>
              </w:rPr>
            </w:pPr>
            <w:r w:rsidRPr="004340A9">
              <w:rPr>
                <w:lang w:val="pt-BR"/>
              </w:rPr>
              <w:t>Apoio à Editoração e Publicação de Periódicos Científicos da UFPR - 2017</w:t>
            </w:r>
          </w:p>
        </w:tc>
      </w:tr>
    </w:tbl>
    <w:p w:rsidR="008347FB" w:rsidRPr="004340A9" w:rsidRDefault="008347FB" w:rsidP="008347FB">
      <w:pPr>
        <w:rPr>
          <w:sz w:val="20"/>
          <w:szCs w:val="20"/>
          <w:lang w:val="pt-BR"/>
        </w:rPr>
      </w:pPr>
    </w:p>
    <w:tbl>
      <w:tblPr>
        <w:tblW w:w="10035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1783"/>
        <w:gridCol w:w="1843"/>
        <w:gridCol w:w="769"/>
        <w:gridCol w:w="996"/>
        <w:gridCol w:w="1144"/>
        <w:gridCol w:w="351"/>
        <w:gridCol w:w="992"/>
        <w:gridCol w:w="2157"/>
      </w:tblGrid>
      <w:tr w:rsidR="008347FB" w:rsidRPr="00E8382C" w:rsidTr="000800D6">
        <w:trPr>
          <w:trHeight w:val="240"/>
        </w:trPr>
        <w:tc>
          <w:tcPr>
            <w:tcW w:w="10035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6DDE8"/>
          </w:tcPr>
          <w:p w:rsidR="008347FB" w:rsidRPr="00E8382C" w:rsidRDefault="008347FB" w:rsidP="000800D6">
            <w:pPr>
              <w:rPr>
                <w:sz w:val="20"/>
                <w:szCs w:val="20"/>
              </w:rPr>
            </w:pPr>
            <w:r w:rsidRPr="00E8382C">
              <w:rPr>
                <w:b/>
                <w:bCs/>
                <w:sz w:val="20"/>
                <w:szCs w:val="20"/>
              </w:rPr>
              <w:t>1- Identificação</w:t>
            </w:r>
          </w:p>
        </w:tc>
      </w:tr>
      <w:tr w:rsidR="008347FB" w:rsidRPr="00E8382C" w:rsidTr="000800D6">
        <w:trPr>
          <w:trHeight w:val="480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8347FB" w:rsidRPr="00E8382C" w:rsidRDefault="008347FB" w:rsidP="000800D6">
            <w:pPr>
              <w:rPr>
                <w:sz w:val="20"/>
                <w:szCs w:val="20"/>
              </w:rPr>
            </w:pPr>
            <w:r w:rsidRPr="00E8382C">
              <w:rPr>
                <w:sz w:val="20"/>
                <w:szCs w:val="20"/>
              </w:rPr>
              <w:t>Nome do periódico:</w:t>
            </w:r>
          </w:p>
        </w:tc>
        <w:tc>
          <w:tcPr>
            <w:tcW w:w="8252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7FB" w:rsidRPr="00B14B24" w:rsidRDefault="008347FB" w:rsidP="000800D6">
            <w:pPr>
              <w:snapToGrid w:val="0"/>
              <w:rPr>
                <w:b/>
                <w:szCs w:val="20"/>
              </w:rPr>
            </w:pPr>
          </w:p>
        </w:tc>
      </w:tr>
      <w:tr w:rsidR="008347FB" w:rsidRPr="00E8382C" w:rsidTr="000800D6">
        <w:trPr>
          <w:trHeight w:val="480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8347FB" w:rsidRPr="00E8382C" w:rsidRDefault="008347FB" w:rsidP="000800D6">
            <w:pPr>
              <w:rPr>
                <w:sz w:val="20"/>
                <w:szCs w:val="20"/>
              </w:rPr>
            </w:pPr>
            <w:r w:rsidRPr="00E8382C">
              <w:rPr>
                <w:sz w:val="20"/>
                <w:szCs w:val="20"/>
              </w:rPr>
              <w:t>Periodicidade: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FB" w:rsidRPr="00E8382C" w:rsidRDefault="008347FB" w:rsidP="000800D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8347FB" w:rsidRPr="00E8382C" w:rsidRDefault="008347FB" w:rsidP="000800D6">
            <w:pPr>
              <w:rPr>
                <w:sz w:val="20"/>
                <w:szCs w:val="20"/>
              </w:rPr>
            </w:pPr>
            <w:r w:rsidRPr="00E8382C">
              <w:rPr>
                <w:sz w:val="20"/>
                <w:szCs w:val="20"/>
              </w:rPr>
              <w:t>Área:</w:t>
            </w:r>
          </w:p>
        </w:tc>
        <w:tc>
          <w:tcPr>
            <w:tcW w:w="2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FB" w:rsidRPr="00E8382C" w:rsidRDefault="008347FB" w:rsidP="000800D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8347FB" w:rsidRPr="00E8382C" w:rsidRDefault="008347FB" w:rsidP="000800D6">
            <w:pPr>
              <w:rPr>
                <w:sz w:val="20"/>
                <w:szCs w:val="20"/>
              </w:rPr>
            </w:pPr>
            <w:r w:rsidRPr="00E8382C">
              <w:rPr>
                <w:sz w:val="20"/>
                <w:szCs w:val="20"/>
              </w:rPr>
              <w:t>ISSN</w:t>
            </w:r>
            <w:r>
              <w:rPr>
                <w:sz w:val="20"/>
                <w:szCs w:val="20"/>
              </w:rPr>
              <w:t xml:space="preserve"> / eISSN</w:t>
            </w:r>
            <w:r w:rsidRPr="00E8382C">
              <w:rPr>
                <w:sz w:val="20"/>
                <w:szCs w:val="20"/>
              </w:rPr>
              <w:t>: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7FB" w:rsidRPr="00E8382C" w:rsidRDefault="008347FB" w:rsidP="000800D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347FB" w:rsidRPr="00E8382C" w:rsidTr="000800D6">
        <w:trPr>
          <w:trHeight w:val="480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8347FB" w:rsidRPr="00E8382C" w:rsidRDefault="008347FB" w:rsidP="000800D6">
            <w:pPr>
              <w:rPr>
                <w:b/>
                <w:sz w:val="20"/>
                <w:szCs w:val="20"/>
              </w:rPr>
            </w:pPr>
            <w:r w:rsidRPr="00E8382C">
              <w:rPr>
                <w:sz w:val="20"/>
                <w:szCs w:val="20"/>
              </w:rPr>
              <w:t>Nome do Editor Chefe: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7FB" w:rsidRPr="00E8382C" w:rsidRDefault="008347FB" w:rsidP="000800D6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8347FB" w:rsidRPr="00E8382C" w:rsidTr="000800D6">
        <w:trPr>
          <w:trHeight w:val="254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8347FB" w:rsidRPr="00E8382C" w:rsidRDefault="008347FB" w:rsidP="000800D6">
            <w:pPr>
              <w:rPr>
                <w:b/>
                <w:sz w:val="20"/>
                <w:szCs w:val="20"/>
              </w:rPr>
            </w:pPr>
            <w:r w:rsidRPr="00E8382C">
              <w:rPr>
                <w:sz w:val="20"/>
                <w:szCs w:val="20"/>
              </w:rPr>
              <w:t>Telefone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FB" w:rsidRPr="00E8382C" w:rsidRDefault="008347FB" w:rsidP="000800D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8347FB" w:rsidRPr="00E8382C" w:rsidRDefault="008347FB" w:rsidP="000800D6">
            <w:pPr>
              <w:jc w:val="center"/>
              <w:rPr>
                <w:sz w:val="20"/>
                <w:szCs w:val="20"/>
              </w:rPr>
            </w:pPr>
            <w:r w:rsidRPr="00E8382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E8382C">
              <w:rPr>
                <w:sz w:val="20"/>
                <w:szCs w:val="20"/>
              </w:rPr>
              <w:t>mail: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7FB" w:rsidRPr="00E8382C" w:rsidRDefault="008347FB" w:rsidP="000800D6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8347FB" w:rsidRDefault="008347FB" w:rsidP="008347FB">
      <w:pPr>
        <w:rPr>
          <w:sz w:val="20"/>
          <w:szCs w:val="20"/>
        </w:rPr>
      </w:pPr>
    </w:p>
    <w:p w:rsidR="008347FB" w:rsidRPr="004340A9" w:rsidRDefault="008347FB" w:rsidP="008347FB">
      <w:pPr>
        <w:rPr>
          <w:sz w:val="20"/>
          <w:szCs w:val="20"/>
          <w:lang w:val="pt-BR"/>
        </w:rPr>
      </w:pPr>
      <w:r w:rsidRPr="004340A9">
        <w:rPr>
          <w:sz w:val="20"/>
          <w:szCs w:val="20"/>
          <w:lang w:val="pt-BR"/>
        </w:rPr>
        <w:t>Este formulário tem dois objetivos:</w:t>
      </w:r>
    </w:p>
    <w:p w:rsidR="008347FB" w:rsidRPr="004340A9" w:rsidRDefault="008347FB" w:rsidP="008347FB">
      <w:pPr>
        <w:pStyle w:val="PargrafodaLista"/>
        <w:widowControl/>
        <w:numPr>
          <w:ilvl w:val="0"/>
          <w:numId w:val="1"/>
        </w:numPr>
        <w:suppressAutoHyphens/>
        <w:spacing w:before="0"/>
        <w:contextualSpacing/>
        <w:rPr>
          <w:sz w:val="20"/>
          <w:szCs w:val="20"/>
          <w:lang w:val="pt-BR"/>
        </w:rPr>
      </w:pPr>
      <w:r w:rsidRPr="004340A9">
        <w:rPr>
          <w:sz w:val="20"/>
          <w:szCs w:val="20"/>
          <w:lang w:val="pt-BR"/>
        </w:rPr>
        <w:t>Servir de instrumento simplificado de planejamento para a evolução dos periódicos da UFPR.</w:t>
      </w:r>
    </w:p>
    <w:p w:rsidR="008347FB" w:rsidRPr="004340A9" w:rsidRDefault="008347FB" w:rsidP="008347FB">
      <w:pPr>
        <w:pStyle w:val="PargrafodaLista"/>
        <w:widowControl/>
        <w:numPr>
          <w:ilvl w:val="0"/>
          <w:numId w:val="1"/>
        </w:numPr>
        <w:suppressAutoHyphens/>
        <w:spacing w:before="0"/>
        <w:contextualSpacing/>
        <w:rPr>
          <w:sz w:val="20"/>
          <w:szCs w:val="20"/>
          <w:lang w:val="pt-BR"/>
        </w:rPr>
      </w:pPr>
      <w:r w:rsidRPr="004340A9">
        <w:rPr>
          <w:sz w:val="20"/>
          <w:szCs w:val="20"/>
          <w:lang w:val="pt-BR"/>
        </w:rPr>
        <w:t>Auxiliar o Conselho de Periódicos na implantação e acompanhamento de suas políticas.</w:t>
      </w:r>
    </w:p>
    <w:p w:rsidR="008347FB" w:rsidRPr="004340A9" w:rsidRDefault="008347FB" w:rsidP="008347FB">
      <w:pPr>
        <w:rPr>
          <w:sz w:val="20"/>
          <w:szCs w:val="20"/>
          <w:lang w:val="pt-BR"/>
        </w:rPr>
      </w:pPr>
      <w:r w:rsidRPr="004340A9">
        <w:rPr>
          <w:sz w:val="20"/>
          <w:szCs w:val="20"/>
          <w:lang w:val="pt-BR"/>
        </w:rPr>
        <w:t xml:space="preserve">Para que este instrumento seja útil, deve ser preenchido de forma “pé-no-chão” – simples, objetivo, </w:t>
      </w:r>
      <w:r w:rsidRPr="004340A9">
        <w:rPr>
          <w:sz w:val="20"/>
          <w:szCs w:val="20"/>
          <w:u w:val="single"/>
          <w:lang w:val="pt-BR"/>
        </w:rPr>
        <w:t>realista</w:t>
      </w:r>
      <w:r w:rsidRPr="004340A9">
        <w:rPr>
          <w:sz w:val="20"/>
          <w:szCs w:val="20"/>
          <w:lang w:val="pt-BR"/>
        </w:rPr>
        <w:t xml:space="preserve"> e prático, e não como mera formalidade. Como editor, pense concretamente em quê você precisa </w:t>
      </w:r>
      <w:r w:rsidRPr="004340A9">
        <w:rPr>
          <w:sz w:val="20"/>
          <w:szCs w:val="20"/>
          <w:u w:val="single"/>
          <w:lang w:val="pt-BR"/>
        </w:rPr>
        <w:t>e consegue</w:t>
      </w:r>
      <w:r w:rsidRPr="004340A9">
        <w:rPr>
          <w:sz w:val="20"/>
          <w:szCs w:val="20"/>
          <w:lang w:val="pt-BR"/>
        </w:rPr>
        <w:t xml:space="preserve"> melhorar ou manter. Os resultados do planejamento serão avaliados quando da prestação de contas do edital interno.</w:t>
      </w:r>
    </w:p>
    <w:p w:rsidR="008347FB" w:rsidRPr="004340A9" w:rsidRDefault="008347FB" w:rsidP="008347FB">
      <w:pPr>
        <w:rPr>
          <w:sz w:val="20"/>
          <w:szCs w:val="20"/>
          <w:lang w:val="pt-BR"/>
        </w:rPr>
      </w:pPr>
    </w:p>
    <w:tbl>
      <w:tblPr>
        <w:tblW w:w="10090" w:type="dxa"/>
        <w:tblInd w:w="-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0"/>
      </w:tblGrid>
      <w:tr w:rsidR="008347FB" w:rsidRPr="008347FB" w:rsidTr="000800D6">
        <w:trPr>
          <w:cantSplit/>
          <w:trHeight w:val="28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8347FB" w:rsidRPr="004340A9" w:rsidRDefault="008347FB" w:rsidP="000800D6">
            <w:pPr>
              <w:rPr>
                <w:sz w:val="20"/>
                <w:szCs w:val="20"/>
                <w:lang w:val="pt-BR"/>
              </w:rPr>
            </w:pPr>
            <w:r w:rsidRPr="004340A9">
              <w:rPr>
                <w:b/>
                <w:bCs/>
                <w:sz w:val="20"/>
                <w:szCs w:val="20"/>
                <w:lang w:val="pt-BR"/>
              </w:rPr>
              <w:t>2 – Informar em quais bases o periódico está indexado (descreva a base e forneça o link que redirecione para sua publicação nas bases mencionadas).</w:t>
            </w:r>
          </w:p>
        </w:tc>
      </w:tr>
      <w:tr w:rsidR="008347FB" w:rsidRPr="008347FB" w:rsidTr="000800D6">
        <w:trPr>
          <w:cantSplit/>
          <w:trHeight w:val="28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7FB" w:rsidRPr="004340A9" w:rsidRDefault="008347FB" w:rsidP="000800D6">
            <w:pPr>
              <w:snapToGrid w:val="0"/>
              <w:rPr>
                <w:bCs/>
                <w:sz w:val="20"/>
                <w:szCs w:val="20"/>
                <w:lang w:val="pt-BR"/>
              </w:rPr>
            </w:pPr>
          </w:p>
          <w:p w:rsidR="008347FB" w:rsidRPr="004340A9" w:rsidRDefault="008347FB" w:rsidP="000800D6">
            <w:pPr>
              <w:snapToGrid w:val="0"/>
              <w:rPr>
                <w:bCs/>
                <w:sz w:val="20"/>
                <w:szCs w:val="20"/>
                <w:lang w:val="pt-BR"/>
              </w:rPr>
            </w:pPr>
          </w:p>
          <w:p w:rsidR="008347FB" w:rsidRPr="004340A9" w:rsidRDefault="008347FB" w:rsidP="000800D6">
            <w:pPr>
              <w:snapToGrid w:val="0"/>
              <w:rPr>
                <w:bCs/>
                <w:sz w:val="20"/>
                <w:szCs w:val="20"/>
                <w:lang w:val="pt-BR"/>
              </w:rPr>
            </w:pPr>
          </w:p>
        </w:tc>
      </w:tr>
    </w:tbl>
    <w:p w:rsidR="008347FB" w:rsidRPr="004340A9" w:rsidRDefault="008347FB" w:rsidP="008347FB">
      <w:pPr>
        <w:rPr>
          <w:sz w:val="20"/>
          <w:szCs w:val="20"/>
          <w:lang w:val="pt-BR"/>
        </w:rPr>
      </w:pPr>
    </w:p>
    <w:tbl>
      <w:tblPr>
        <w:tblW w:w="10090" w:type="dxa"/>
        <w:tblInd w:w="-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0"/>
      </w:tblGrid>
      <w:tr w:rsidR="008347FB" w:rsidRPr="008347FB" w:rsidTr="000800D6">
        <w:trPr>
          <w:cantSplit/>
          <w:trHeight w:val="28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8347FB" w:rsidRPr="004340A9" w:rsidRDefault="008347FB" w:rsidP="000800D6">
            <w:pPr>
              <w:rPr>
                <w:sz w:val="20"/>
                <w:szCs w:val="20"/>
                <w:lang w:val="pt-BR"/>
              </w:rPr>
            </w:pPr>
            <w:r w:rsidRPr="004340A9">
              <w:rPr>
                <w:b/>
                <w:bCs/>
                <w:sz w:val="20"/>
                <w:szCs w:val="20"/>
                <w:lang w:val="pt-BR"/>
              </w:rPr>
              <w:t>3 – Quantos artigos a revista pretende publicar neste ano (2017), no total e por edição?</w:t>
            </w:r>
          </w:p>
        </w:tc>
      </w:tr>
      <w:tr w:rsidR="008347FB" w:rsidRPr="008347FB" w:rsidTr="000800D6">
        <w:trPr>
          <w:cantSplit/>
          <w:trHeight w:val="28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7FB" w:rsidRPr="004340A9" w:rsidRDefault="008347FB" w:rsidP="000800D6">
            <w:pPr>
              <w:snapToGrid w:val="0"/>
              <w:rPr>
                <w:bCs/>
                <w:sz w:val="20"/>
                <w:szCs w:val="20"/>
                <w:lang w:val="pt-BR"/>
              </w:rPr>
            </w:pPr>
          </w:p>
          <w:p w:rsidR="008347FB" w:rsidRPr="004340A9" w:rsidRDefault="008347FB" w:rsidP="000800D6">
            <w:pPr>
              <w:snapToGrid w:val="0"/>
              <w:rPr>
                <w:bCs/>
                <w:sz w:val="20"/>
                <w:szCs w:val="20"/>
                <w:lang w:val="pt-BR"/>
              </w:rPr>
            </w:pPr>
          </w:p>
        </w:tc>
      </w:tr>
    </w:tbl>
    <w:p w:rsidR="008347FB" w:rsidRPr="004340A9" w:rsidRDefault="008347FB" w:rsidP="008347FB">
      <w:pPr>
        <w:rPr>
          <w:sz w:val="20"/>
          <w:szCs w:val="20"/>
          <w:lang w:val="pt-BR"/>
        </w:rPr>
      </w:pPr>
    </w:p>
    <w:tbl>
      <w:tblPr>
        <w:tblW w:w="10090" w:type="dxa"/>
        <w:tblInd w:w="-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0"/>
      </w:tblGrid>
      <w:tr w:rsidR="008347FB" w:rsidRPr="008347FB" w:rsidTr="000800D6">
        <w:trPr>
          <w:cantSplit/>
          <w:trHeight w:val="28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8347FB" w:rsidRPr="004340A9" w:rsidRDefault="008347FB" w:rsidP="000800D6">
            <w:pPr>
              <w:rPr>
                <w:i/>
                <w:sz w:val="20"/>
                <w:szCs w:val="20"/>
                <w:lang w:val="pt-BR"/>
              </w:rPr>
            </w:pPr>
            <w:r w:rsidRPr="004340A9">
              <w:rPr>
                <w:b/>
                <w:bCs/>
                <w:sz w:val="20"/>
                <w:szCs w:val="20"/>
                <w:lang w:val="pt-BR"/>
              </w:rPr>
              <w:t>4 – Descreva brevemente eventuais seções ou edições especiais que a revista esteja planejando para este ano e o ano que vem (2017-2018)</w:t>
            </w:r>
            <w:r w:rsidRPr="004340A9">
              <w:rPr>
                <w:b/>
                <w:bCs/>
                <w:i/>
                <w:sz w:val="20"/>
                <w:szCs w:val="20"/>
                <w:highlight w:val="yellow"/>
                <w:lang w:val="pt-BR"/>
              </w:rPr>
              <w:t xml:space="preserve"> </w:t>
            </w:r>
          </w:p>
        </w:tc>
      </w:tr>
      <w:tr w:rsidR="008347FB" w:rsidRPr="008347FB" w:rsidTr="000800D6">
        <w:trPr>
          <w:cantSplit/>
          <w:trHeight w:val="28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7FB" w:rsidRPr="004340A9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  <w:p w:rsidR="008347FB" w:rsidRPr="004340A9" w:rsidRDefault="008347FB" w:rsidP="000800D6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</w:tr>
    </w:tbl>
    <w:p w:rsidR="008347FB" w:rsidRPr="004340A9" w:rsidRDefault="008347FB" w:rsidP="008347FB">
      <w:pPr>
        <w:rPr>
          <w:sz w:val="20"/>
          <w:szCs w:val="20"/>
          <w:lang w:val="pt-BR"/>
        </w:rPr>
      </w:pPr>
    </w:p>
    <w:tbl>
      <w:tblPr>
        <w:tblW w:w="10090" w:type="dxa"/>
        <w:tblInd w:w="-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0"/>
      </w:tblGrid>
      <w:tr w:rsidR="008347FB" w:rsidRPr="00E8382C" w:rsidTr="000800D6">
        <w:trPr>
          <w:trHeight w:val="288"/>
          <w:tblHeader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8347FB" w:rsidRPr="00E8382C" w:rsidRDefault="008347FB" w:rsidP="000800D6">
            <w:pPr>
              <w:rPr>
                <w:sz w:val="20"/>
                <w:szCs w:val="20"/>
              </w:rPr>
            </w:pPr>
            <w:r w:rsidRPr="004340A9">
              <w:rPr>
                <w:b/>
                <w:bCs/>
                <w:sz w:val="20"/>
                <w:szCs w:val="20"/>
                <w:lang w:val="pt-BR"/>
              </w:rPr>
              <w:t xml:space="preserve">5 – Liste ao menos um objetivo (qualitativo) de planejamento para seu periódico a ser atingido até o final de 2017 e 2018 (ex.: candidatar-se ao Scopus; manter a atual classificação Qualis na área da revista; implantar publicação bilíngue, etc.). </w:t>
            </w:r>
            <w:r>
              <w:rPr>
                <w:b/>
                <w:bCs/>
                <w:sz w:val="20"/>
                <w:szCs w:val="20"/>
              </w:rPr>
              <w:t>Lembre-se: seja realista.</w:t>
            </w:r>
          </w:p>
        </w:tc>
      </w:tr>
      <w:tr w:rsidR="008347FB" w:rsidRPr="00E8382C" w:rsidTr="000800D6">
        <w:trPr>
          <w:trHeight w:val="28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7FB" w:rsidRDefault="008347FB" w:rsidP="000800D6">
            <w:pPr>
              <w:snapToGrid w:val="0"/>
              <w:rPr>
                <w:bCs/>
                <w:sz w:val="20"/>
                <w:szCs w:val="20"/>
              </w:rPr>
            </w:pPr>
          </w:p>
          <w:p w:rsidR="008347FB" w:rsidRDefault="008347FB" w:rsidP="000800D6">
            <w:pPr>
              <w:snapToGrid w:val="0"/>
              <w:rPr>
                <w:bCs/>
                <w:sz w:val="20"/>
                <w:szCs w:val="20"/>
              </w:rPr>
            </w:pPr>
          </w:p>
          <w:p w:rsidR="008347FB" w:rsidRDefault="008347FB" w:rsidP="000800D6">
            <w:pPr>
              <w:snapToGrid w:val="0"/>
              <w:rPr>
                <w:bCs/>
                <w:sz w:val="20"/>
                <w:szCs w:val="20"/>
              </w:rPr>
            </w:pPr>
          </w:p>
          <w:p w:rsidR="008347FB" w:rsidRPr="00E8382C" w:rsidRDefault="008347FB" w:rsidP="000800D6">
            <w:pPr>
              <w:snapToGrid w:val="0"/>
              <w:rPr>
                <w:bCs/>
                <w:sz w:val="20"/>
                <w:szCs w:val="20"/>
              </w:rPr>
            </w:pPr>
          </w:p>
        </w:tc>
      </w:tr>
    </w:tbl>
    <w:p w:rsidR="008347FB" w:rsidRDefault="008347FB" w:rsidP="008347FB">
      <w:pPr>
        <w:rPr>
          <w:sz w:val="20"/>
          <w:szCs w:val="20"/>
        </w:rPr>
      </w:pPr>
    </w:p>
    <w:tbl>
      <w:tblPr>
        <w:tblW w:w="10090" w:type="dxa"/>
        <w:tblInd w:w="-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0"/>
      </w:tblGrid>
      <w:tr w:rsidR="008347FB" w:rsidRPr="008347FB" w:rsidTr="000800D6">
        <w:trPr>
          <w:trHeight w:val="28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8347FB" w:rsidRPr="004340A9" w:rsidRDefault="008347FB" w:rsidP="000800D6">
            <w:pPr>
              <w:rPr>
                <w:sz w:val="20"/>
                <w:szCs w:val="20"/>
                <w:lang w:val="pt-BR"/>
              </w:rPr>
            </w:pPr>
            <w:r w:rsidRPr="004340A9">
              <w:rPr>
                <w:b/>
                <w:bCs/>
                <w:sz w:val="20"/>
                <w:szCs w:val="20"/>
                <w:lang w:val="pt-BR"/>
              </w:rPr>
              <w:t xml:space="preserve">6 – Agora liste todas as NOVAS condições, suficientes e necessárias, que devem ser cumpridas para que seu(s) objetivo(s) seja(m) atingido(s). Acrescente linhas à tabela se necessário. (Ex.: ampliação do </w:t>
            </w:r>
            <w:r w:rsidRPr="004340A9">
              <w:rPr>
                <w:b/>
                <w:bCs/>
                <w:sz w:val="20"/>
                <w:szCs w:val="20"/>
                <w:lang w:val="pt-BR"/>
              </w:rPr>
              <w:lastRenderedPageBreak/>
              <w:t>quadro de avaliadores; publicação bilíngue de todos os artigos; publicação de ao menos xx artigos no ano; etc.)</w:t>
            </w:r>
          </w:p>
        </w:tc>
      </w:tr>
      <w:tr w:rsidR="008347FB" w:rsidRPr="00E8382C" w:rsidTr="000800D6">
        <w:trPr>
          <w:trHeight w:val="28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7FB" w:rsidRPr="00E8382C" w:rsidRDefault="008347FB" w:rsidP="000800D6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OBJETIVO 1</w:t>
            </w:r>
          </w:p>
        </w:tc>
      </w:tr>
      <w:tr w:rsidR="008347FB" w:rsidRPr="00E8382C" w:rsidTr="000800D6">
        <w:trPr>
          <w:trHeight w:val="28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7FB" w:rsidRPr="00E8382C" w:rsidRDefault="008347FB" w:rsidP="000800D6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8347FB" w:rsidRPr="00E8382C" w:rsidTr="000800D6">
        <w:trPr>
          <w:trHeight w:val="28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7FB" w:rsidRPr="00E8382C" w:rsidRDefault="008347FB" w:rsidP="000800D6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8347FB" w:rsidRPr="00E8382C" w:rsidTr="000800D6">
        <w:trPr>
          <w:trHeight w:val="28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7FB" w:rsidRPr="00E8382C" w:rsidRDefault="008347FB" w:rsidP="000800D6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8347FB" w:rsidRPr="00E8382C" w:rsidTr="000800D6">
        <w:trPr>
          <w:trHeight w:val="28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7FB" w:rsidRPr="00E8382C" w:rsidRDefault="008347FB" w:rsidP="000800D6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OBJETIVO 2</w:t>
            </w:r>
          </w:p>
        </w:tc>
      </w:tr>
      <w:tr w:rsidR="008347FB" w:rsidRPr="00E8382C" w:rsidTr="000800D6">
        <w:trPr>
          <w:trHeight w:val="28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7FB" w:rsidRPr="00E8382C" w:rsidRDefault="008347FB" w:rsidP="000800D6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8347FB" w:rsidRPr="00E8382C" w:rsidTr="000800D6">
        <w:trPr>
          <w:trHeight w:val="28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7FB" w:rsidRPr="00E8382C" w:rsidRDefault="008347FB" w:rsidP="000800D6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8347FB" w:rsidRPr="00E8382C" w:rsidTr="000800D6">
        <w:trPr>
          <w:trHeight w:val="28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7FB" w:rsidRPr="00E8382C" w:rsidRDefault="008347FB" w:rsidP="000800D6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8347FB" w:rsidRPr="00E8382C" w:rsidTr="000800D6">
        <w:trPr>
          <w:trHeight w:val="28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7FB" w:rsidRPr="00E8382C" w:rsidRDefault="008347FB" w:rsidP="000800D6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ETC</w:t>
            </w:r>
          </w:p>
        </w:tc>
      </w:tr>
      <w:tr w:rsidR="008347FB" w:rsidRPr="00E8382C" w:rsidTr="000800D6">
        <w:trPr>
          <w:trHeight w:val="28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7FB" w:rsidRDefault="008347FB" w:rsidP="000800D6">
            <w:pPr>
              <w:snapToGrid w:val="0"/>
              <w:rPr>
                <w:bCs/>
                <w:sz w:val="20"/>
                <w:szCs w:val="20"/>
              </w:rPr>
            </w:pPr>
          </w:p>
        </w:tc>
      </w:tr>
    </w:tbl>
    <w:p w:rsidR="008347FB" w:rsidRDefault="008347FB" w:rsidP="008347FB">
      <w:pPr>
        <w:rPr>
          <w:sz w:val="20"/>
          <w:szCs w:val="20"/>
        </w:rPr>
      </w:pPr>
    </w:p>
    <w:p w:rsidR="008347FB" w:rsidRPr="004340A9" w:rsidRDefault="008347FB" w:rsidP="008347FB">
      <w:pPr>
        <w:rPr>
          <w:sz w:val="20"/>
          <w:szCs w:val="20"/>
          <w:lang w:val="pt-BR"/>
        </w:rPr>
      </w:pPr>
      <w:r w:rsidRPr="004340A9">
        <w:rPr>
          <w:sz w:val="20"/>
          <w:szCs w:val="20"/>
          <w:lang w:val="pt-BR"/>
        </w:rPr>
        <w:t>A partir daqui, a cada nova etapa, pode ser necessário retornar e ajustar as etapas anteriores para que o planejamento seja convincentemente viável para você mesmo. Por exemplo, ao listar um indicador na tabela seguinte você pode descobrir que ele é inalcançável, forçando um reajuste nas tabelas anteriores no sentido de itens mais realistas ou humildes.</w:t>
      </w:r>
    </w:p>
    <w:p w:rsidR="008347FB" w:rsidRPr="004340A9" w:rsidRDefault="008347FB" w:rsidP="008347FB">
      <w:pPr>
        <w:rPr>
          <w:sz w:val="20"/>
          <w:szCs w:val="20"/>
          <w:lang w:val="pt-BR"/>
        </w:rPr>
      </w:pPr>
    </w:p>
    <w:tbl>
      <w:tblPr>
        <w:tblW w:w="10146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7311"/>
        <w:gridCol w:w="1417"/>
        <w:gridCol w:w="1418"/>
      </w:tblGrid>
      <w:tr w:rsidR="008347FB" w:rsidRPr="008347FB" w:rsidTr="000800D6">
        <w:tc>
          <w:tcPr>
            <w:tcW w:w="1014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6DDE8"/>
          </w:tcPr>
          <w:p w:rsidR="008347FB" w:rsidRPr="004340A9" w:rsidRDefault="008347FB" w:rsidP="000800D6">
            <w:pPr>
              <w:rPr>
                <w:sz w:val="20"/>
                <w:szCs w:val="20"/>
                <w:lang w:val="pt-BR"/>
              </w:rPr>
            </w:pPr>
            <w:r w:rsidRPr="004340A9">
              <w:rPr>
                <w:b/>
                <w:bCs/>
                <w:sz w:val="20"/>
                <w:szCs w:val="20"/>
                <w:lang w:val="pt-BR"/>
              </w:rPr>
              <w:t xml:space="preserve">7 – Para aquelas condições quantificáveis da tabela 6, liste abaixo indicadores ou variáveis, e as metas (valores) a atingir, </w:t>
            </w:r>
            <w:r w:rsidRPr="004340A9">
              <w:rPr>
                <w:b/>
                <w:bCs/>
                <w:sz w:val="20"/>
                <w:szCs w:val="20"/>
                <w:u w:val="single"/>
                <w:lang w:val="pt-BR"/>
              </w:rPr>
              <w:t>suficientes e necessárias</w:t>
            </w:r>
            <w:r w:rsidRPr="004340A9">
              <w:rPr>
                <w:b/>
                <w:bCs/>
                <w:sz w:val="20"/>
                <w:szCs w:val="20"/>
                <w:lang w:val="pt-BR"/>
              </w:rPr>
              <w:t xml:space="preserve"> para que as condições sejam cumpridas. Se conveniente, repita rótulos da tabela 4 (número de artigos, de submissões, índice h, acessos, etc.)</w:t>
            </w:r>
          </w:p>
        </w:tc>
      </w:tr>
      <w:tr w:rsidR="008347FB" w:rsidRPr="008347FB" w:rsidTr="000800D6"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B6DDE8"/>
          </w:tcPr>
          <w:p w:rsidR="008347FB" w:rsidRPr="00E8382C" w:rsidRDefault="008347FB" w:rsidP="000800D6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Indicador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6DDE8"/>
          </w:tcPr>
          <w:p w:rsidR="008347FB" w:rsidRPr="004340A9" w:rsidRDefault="008347FB" w:rsidP="000800D6">
            <w:pPr>
              <w:jc w:val="center"/>
              <w:rPr>
                <w:b/>
                <w:sz w:val="16"/>
                <w:szCs w:val="20"/>
                <w:lang w:val="pt-BR"/>
              </w:rPr>
            </w:pPr>
            <w:r w:rsidRPr="004340A9">
              <w:rPr>
                <w:b/>
                <w:sz w:val="16"/>
                <w:szCs w:val="20"/>
                <w:lang w:val="pt-BR"/>
              </w:rPr>
              <w:t>Meta (valor a atingir) em 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6DDE8"/>
          </w:tcPr>
          <w:p w:rsidR="008347FB" w:rsidRPr="004340A9" w:rsidRDefault="008347FB" w:rsidP="000800D6">
            <w:pPr>
              <w:jc w:val="center"/>
              <w:rPr>
                <w:b/>
                <w:sz w:val="16"/>
                <w:szCs w:val="20"/>
                <w:lang w:val="pt-BR"/>
              </w:rPr>
            </w:pPr>
            <w:r w:rsidRPr="004340A9">
              <w:rPr>
                <w:b/>
                <w:sz w:val="16"/>
                <w:szCs w:val="20"/>
                <w:lang w:val="pt-BR"/>
              </w:rPr>
              <w:t>Meta (valor a atingir) em 2018</w:t>
            </w:r>
          </w:p>
        </w:tc>
      </w:tr>
      <w:tr w:rsidR="008347FB" w:rsidRPr="008347FB" w:rsidTr="000800D6">
        <w:tc>
          <w:tcPr>
            <w:tcW w:w="731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8347FB" w:rsidRPr="004340A9" w:rsidRDefault="008347FB" w:rsidP="000800D6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8347FB" w:rsidRPr="004340A9" w:rsidRDefault="008347FB" w:rsidP="000800D6">
            <w:pPr>
              <w:snapToGrid w:val="0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8347FB" w:rsidRPr="004340A9" w:rsidRDefault="008347FB" w:rsidP="000800D6">
            <w:pPr>
              <w:snapToGrid w:val="0"/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8347FB" w:rsidRPr="008347FB" w:rsidTr="000800D6">
        <w:tc>
          <w:tcPr>
            <w:tcW w:w="731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8347FB" w:rsidRPr="004340A9" w:rsidRDefault="008347FB" w:rsidP="000800D6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8347FB" w:rsidRPr="004340A9" w:rsidRDefault="008347FB" w:rsidP="000800D6">
            <w:pPr>
              <w:snapToGrid w:val="0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8347FB" w:rsidRPr="004340A9" w:rsidRDefault="008347FB" w:rsidP="000800D6">
            <w:pPr>
              <w:snapToGrid w:val="0"/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8347FB" w:rsidRPr="008347FB" w:rsidTr="000800D6">
        <w:tc>
          <w:tcPr>
            <w:tcW w:w="731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8347FB" w:rsidRPr="004340A9" w:rsidRDefault="008347FB" w:rsidP="000800D6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8347FB" w:rsidRPr="004340A9" w:rsidRDefault="008347FB" w:rsidP="000800D6">
            <w:pPr>
              <w:snapToGrid w:val="0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8347FB" w:rsidRPr="004340A9" w:rsidRDefault="008347FB" w:rsidP="000800D6">
            <w:pPr>
              <w:snapToGrid w:val="0"/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8347FB" w:rsidRPr="008347FB" w:rsidTr="000800D6">
        <w:tc>
          <w:tcPr>
            <w:tcW w:w="731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8347FB" w:rsidRPr="004340A9" w:rsidRDefault="008347FB" w:rsidP="000800D6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8347FB" w:rsidRPr="004340A9" w:rsidRDefault="008347FB" w:rsidP="000800D6">
            <w:pPr>
              <w:snapToGrid w:val="0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8347FB" w:rsidRPr="004340A9" w:rsidRDefault="008347FB" w:rsidP="000800D6">
            <w:pPr>
              <w:snapToGrid w:val="0"/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8347FB" w:rsidRPr="008347FB" w:rsidTr="000800D6">
        <w:tc>
          <w:tcPr>
            <w:tcW w:w="731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8347FB" w:rsidRPr="004340A9" w:rsidRDefault="008347FB" w:rsidP="000800D6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8347FB" w:rsidRPr="004340A9" w:rsidRDefault="008347FB" w:rsidP="000800D6">
            <w:pPr>
              <w:snapToGrid w:val="0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8347FB" w:rsidRPr="004340A9" w:rsidRDefault="008347FB" w:rsidP="000800D6">
            <w:pPr>
              <w:snapToGrid w:val="0"/>
              <w:jc w:val="center"/>
              <w:rPr>
                <w:sz w:val="20"/>
                <w:szCs w:val="20"/>
                <w:lang w:val="pt-BR"/>
              </w:rPr>
            </w:pPr>
          </w:p>
        </w:tc>
      </w:tr>
    </w:tbl>
    <w:p w:rsidR="008347FB" w:rsidRPr="004340A9" w:rsidRDefault="008347FB" w:rsidP="008347FB">
      <w:pPr>
        <w:ind w:left="-540"/>
        <w:rPr>
          <w:sz w:val="20"/>
          <w:szCs w:val="20"/>
          <w:lang w:val="pt-BR"/>
        </w:rPr>
      </w:pPr>
    </w:p>
    <w:p w:rsidR="008347FB" w:rsidRPr="004340A9" w:rsidRDefault="008347FB" w:rsidP="008347FB">
      <w:pPr>
        <w:ind w:left="-540"/>
        <w:rPr>
          <w:sz w:val="20"/>
          <w:szCs w:val="20"/>
          <w:lang w:val="pt-BR"/>
        </w:rPr>
      </w:pPr>
    </w:p>
    <w:tbl>
      <w:tblPr>
        <w:tblW w:w="10146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7311"/>
        <w:gridCol w:w="2835"/>
      </w:tblGrid>
      <w:tr w:rsidR="008347FB" w:rsidRPr="008347FB" w:rsidTr="000800D6">
        <w:tc>
          <w:tcPr>
            <w:tcW w:w="1014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8347FB" w:rsidRPr="004340A9" w:rsidRDefault="008347FB" w:rsidP="000800D6">
            <w:pPr>
              <w:rPr>
                <w:sz w:val="20"/>
                <w:szCs w:val="20"/>
                <w:lang w:val="pt-BR"/>
              </w:rPr>
            </w:pPr>
            <w:r w:rsidRPr="004340A9">
              <w:rPr>
                <w:b/>
                <w:bCs/>
                <w:sz w:val="20"/>
                <w:szCs w:val="20"/>
                <w:lang w:val="pt-BR"/>
              </w:rPr>
              <w:t xml:space="preserve">8 – Preencha esta tabela com as ações que serão executadas para atingir os objetivos de planejamento. Certifique-se de que as ações sejam </w:t>
            </w:r>
            <w:r w:rsidRPr="004340A9">
              <w:rPr>
                <w:b/>
                <w:bCs/>
                <w:sz w:val="20"/>
                <w:szCs w:val="20"/>
                <w:u w:val="single"/>
                <w:lang w:val="pt-BR"/>
              </w:rPr>
              <w:t>suficientes e necessárias</w:t>
            </w:r>
            <w:r w:rsidRPr="004340A9">
              <w:rPr>
                <w:b/>
                <w:bCs/>
                <w:sz w:val="20"/>
                <w:szCs w:val="20"/>
                <w:lang w:val="pt-BR"/>
              </w:rPr>
              <w:t xml:space="preserve"> para atingir </w:t>
            </w:r>
            <w:r w:rsidRPr="004340A9">
              <w:rPr>
                <w:b/>
                <w:bCs/>
                <w:sz w:val="20"/>
                <w:szCs w:val="20"/>
                <w:u w:val="single"/>
                <w:lang w:val="pt-BR"/>
              </w:rPr>
              <w:t>todas</w:t>
            </w:r>
            <w:r w:rsidRPr="004340A9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4340A9">
              <w:rPr>
                <w:b/>
                <w:bCs/>
                <w:sz w:val="20"/>
                <w:szCs w:val="20"/>
                <w:u w:val="single"/>
                <w:lang w:val="pt-BR"/>
              </w:rPr>
              <w:t>as condições</w:t>
            </w:r>
            <w:r w:rsidRPr="004340A9">
              <w:rPr>
                <w:b/>
                <w:bCs/>
                <w:sz w:val="20"/>
                <w:szCs w:val="20"/>
                <w:lang w:val="pt-BR"/>
              </w:rPr>
              <w:t xml:space="preserve"> da tabela 6 </w:t>
            </w:r>
            <w:r w:rsidRPr="004340A9">
              <w:rPr>
                <w:b/>
                <w:bCs/>
                <w:sz w:val="20"/>
                <w:szCs w:val="20"/>
                <w:u w:val="single"/>
                <w:lang w:val="pt-BR"/>
              </w:rPr>
              <w:t>e metas</w:t>
            </w:r>
            <w:r w:rsidRPr="004340A9">
              <w:rPr>
                <w:b/>
                <w:bCs/>
                <w:sz w:val="20"/>
                <w:szCs w:val="20"/>
                <w:lang w:val="pt-BR"/>
              </w:rPr>
              <w:t xml:space="preserve"> da tabela 7.</w:t>
            </w:r>
          </w:p>
        </w:tc>
      </w:tr>
      <w:tr w:rsidR="008347FB" w:rsidRPr="00E8382C" w:rsidTr="000800D6"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B6DDE8"/>
          </w:tcPr>
          <w:p w:rsidR="008347FB" w:rsidRPr="00E8382C" w:rsidRDefault="008347FB" w:rsidP="000800D6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6DDE8"/>
          </w:tcPr>
          <w:p w:rsidR="008347FB" w:rsidRPr="00A07B79" w:rsidRDefault="008347FB" w:rsidP="000800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limite (mês/ano)</w:t>
            </w:r>
          </w:p>
        </w:tc>
      </w:tr>
      <w:tr w:rsidR="008347FB" w:rsidRPr="00E8382C" w:rsidTr="000800D6">
        <w:tc>
          <w:tcPr>
            <w:tcW w:w="73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FB" w:rsidRPr="00E8382C" w:rsidRDefault="008347FB" w:rsidP="000800D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7FB" w:rsidRPr="00E8382C" w:rsidRDefault="008347FB" w:rsidP="000800D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347FB" w:rsidRPr="00E8382C" w:rsidTr="000800D6">
        <w:tc>
          <w:tcPr>
            <w:tcW w:w="73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8347FB" w:rsidRPr="00E8382C" w:rsidRDefault="008347FB" w:rsidP="000800D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8347FB" w:rsidRPr="00E8382C" w:rsidRDefault="008347FB" w:rsidP="000800D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347FB" w:rsidRPr="00E8382C" w:rsidTr="000800D6">
        <w:tc>
          <w:tcPr>
            <w:tcW w:w="73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FB" w:rsidRPr="00E8382C" w:rsidRDefault="008347FB" w:rsidP="000800D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7FB" w:rsidRPr="00E8382C" w:rsidRDefault="008347FB" w:rsidP="000800D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347FB" w:rsidRPr="00E8382C" w:rsidTr="000800D6">
        <w:tc>
          <w:tcPr>
            <w:tcW w:w="73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8347FB" w:rsidRPr="00E8382C" w:rsidRDefault="008347FB" w:rsidP="000800D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8347FB" w:rsidRPr="00E8382C" w:rsidRDefault="008347FB" w:rsidP="000800D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347FB" w:rsidRPr="00E8382C" w:rsidTr="000800D6">
        <w:tc>
          <w:tcPr>
            <w:tcW w:w="73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FB" w:rsidRPr="00E8382C" w:rsidRDefault="008347FB" w:rsidP="000800D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7FB" w:rsidRPr="00E8382C" w:rsidRDefault="008347FB" w:rsidP="000800D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347FB" w:rsidRPr="00E8382C" w:rsidTr="000800D6"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8347FB" w:rsidRPr="00E8382C" w:rsidRDefault="008347FB" w:rsidP="000800D6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8347FB" w:rsidRPr="00E8382C" w:rsidRDefault="008347FB" w:rsidP="000800D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347FB" w:rsidRDefault="008347FB" w:rsidP="008347FB">
      <w:pPr>
        <w:jc w:val="both"/>
        <w:rPr>
          <w:sz w:val="20"/>
          <w:szCs w:val="20"/>
        </w:rPr>
      </w:pPr>
    </w:p>
    <w:tbl>
      <w:tblPr>
        <w:tblW w:w="10146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6886"/>
        <w:gridCol w:w="1276"/>
        <w:gridCol w:w="1134"/>
        <w:gridCol w:w="850"/>
      </w:tblGrid>
      <w:tr w:rsidR="008347FB" w:rsidRPr="008347FB" w:rsidTr="000800D6">
        <w:tc>
          <w:tcPr>
            <w:tcW w:w="1014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8347FB" w:rsidRPr="004340A9" w:rsidRDefault="008347FB" w:rsidP="000800D6">
            <w:pPr>
              <w:rPr>
                <w:i/>
                <w:sz w:val="20"/>
                <w:szCs w:val="20"/>
                <w:lang w:val="pt-BR"/>
              </w:rPr>
            </w:pPr>
            <w:r w:rsidRPr="004340A9">
              <w:rPr>
                <w:b/>
                <w:bCs/>
                <w:sz w:val="20"/>
                <w:szCs w:val="20"/>
                <w:lang w:val="pt-BR"/>
              </w:rPr>
              <w:t>9 – Finalmente, preencha esta tabela com recursos necessários para cumprir todas as suas condições e metas. Considere recursos de qualquer natureza (materiais e humanos) com os quais você acredita que pode contar, caso seja contemplado neste edital.</w:t>
            </w:r>
          </w:p>
        </w:tc>
      </w:tr>
      <w:tr w:rsidR="008347FB" w:rsidRPr="00E8382C" w:rsidTr="000800D6">
        <w:trPr>
          <w:trHeight w:val="534"/>
        </w:trPr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B6DDE8"/>
          </w:tcPr>
          <w:p w:rsidR="008347FB" w:rsidRPr="00E8382C" w:rsidRDefault="008347FB" w:rsidP="000800D6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6DDE8"/>
          </w:tcPr>
          <w:p w:rsidR="008347FB" w:rsidRPr="006B1B57" w:rsidRDefault="008347FB" w:rsidP="000800D6">
            <w:pPr>
              <w:rPr>
                <w:b/>
                <w:sz w:val="16"/>
                <w:szCs w:val="20"/>
              </w:rPr>
            </w:pPr>
            <w:r w:rsidRPr="006B1B57">
              <w:rPr>
                <w:b/>
                <w:sz w:val="16"/>
                <w:szCs w:val="20"/>
              </w:rPr>
              <w:t>Quantidade (se aplicável)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B6DDE8"/>
          </w:tcPr>
          <w:p w:rsidR="008347FB" w:rsidRPr="006B1B57" w:rsidRDefault="008347FB" w:rsidP="000800D6">
            <w:pPr>
              <w:rPr>
                <w:b/>
                <w:sz w:val="16"/>
                <w:szCs w:val="20"/>
              </w:rPr>
            </w:pPr>
            <w:r w:rsidRPr="006B1B57">
              <w:rPr>
                <w:b/>
                <w:sz w:val="16"/>
                <w:szCs w:val="20"/>
              </w:rPr>
              <w:t>Já disponível?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6DDE8"/>
          </w:tcPr>
          <w:p w:rsidR="008347FB" w:rsidRPr="006B1B57" w:rsidRDefault="008347FB" w:rsidP="000800D6">
            <w:pPr>
              <w:jc w:val="center"/>
              <w:rPr>
                <w:b/>
                <w:sz w:val="16"/>
                <w:szCs w:val="20"/>
              </w:rPr>
            </w:pPr>
            <w:r w:rsidRPr="006B1B57">
              <w:rPr>
                <w:b/>
                <w:sz w:val="16"/>
                <w:szCs w:val="20"/>
              </w:rPr>
              <w:t>A obter?</w:t>
            </w:r>
          </w:p>
        </w:tc>
      </w:tr>
      <w:tr w:rsidR="008347FB" w:rsidRPr="00E8382C" w:rsidTr="000800D6">
        <w:tc>
          <w:tcPr>
            <w:tcW w:w="68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FB" w:rsidRPr="00E8382C" w:rsidRDefault="008347FB" w:rsidP="000800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FB" w:rsidRPr="00E8382C" w:rsidRDefault="008347FB" w:rsidP="00080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FB" w:rsidRPr="00E8382C" w:rsidRDefault="008347FB" w:rsidP="000800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7FB" w:rsidRPr="00E8382C" w:rsidRDefault="008347FB" w:rsidP="000800D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347FB" w:rsidRPr="00E8382C" w:rsidTr="000800D6">
        <w:tc>
          <w:tcPr>
            <w:tcW w:w="68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8347FB" w:rsidRPr="00E8382C" w:rsidRDefault="008347FB" w:rsidP="000800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8347FB" w:rsidRPr="00E8382C" w:rsidRDefault="008347FB" w:rsidP="00080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8347FB" w:rsidRPr="00E8382C" w:rsidRDefault="008347FB" w:rsidP="000800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8347FB" w:rsidRPr="00E8382C" w:rsidRDefault="008347FB" w:rsidP="000800D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347FB" w:rsidRPr="00E8382C" w:rsidTr="000800D6">
        <w:tc>
          <w:tcPr>
            <w:tcW w:w="68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FB" w:rsidRPr="00E8382C" w:rsidRDefault="008347FB" w:rsidP="000800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7FB" w:rsidRPr="00E8382C" w:rsidRDefault="008347FB" w:rsidP="000800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7FB" w:rsidRPr="00E8382C" w:rsidRDefault="008347FB" w:rsidP="000800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7FB" w:rsidRPr="00E8382C" w:rsidRDefault="008347FB" w:rsidP="000800D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8347FB" w:rsidRPr="00E8382C" w:rsidRDefault="008347FB" w:rsidP="008347FB">
      <w:pPr>
        <w:jc w:val="both"/>
        <w:rPr>
          <w:sz w:val="20"/>
          <w:szCs w:val="20"/>
        </w:rPr>
      </w:pPr>
    </w:p>
    <w:p w:rsidR="008347FB" w:rsidRPr="00E8382C" w:rsidRDefault="008347FB" w:rsidP="008347FB">
      <w:pPr>
        <w:jc w:val="both"/>
        <w:rPr>
          <w:sz w:val="20"/>
          <w:szCs w:val="20"/>
        </w:rPr>
      </w:pPr>
    </w:p>
    <w:p w:rsidR="008347FB" w:rsidRPr="00E8382C" w:rsidRDefault="008347FB" w:rsidP="008347FB">
      <w:pPr>
        <w:jc w:val="both"/>
        <w:rPr>
          <w:sz w:val="20"/>
          <w:szCs w:val="20"/>
        </w:rPr>
      </w:pPr>
    </w:p>
    <w:p w:rsidR="008347FB" w:rsidRPr="00E8382C" w:rsidRDefault="008347FB" w:rsidP="008347FB">
      <w:pPr>
        <w:jc w:val="both"/>
        <w:rPr>
          <w:sz w:val="20"/>
          <w:szCs w:val="20"/>
        </w:rPr>
      </w:pPr>
    </w:p>
    <w:p w:rsidR="008347FB" w:rsidRPr="00E8382C" w:rsidRDefault="008347FB" w:rsidP="008347FB">
      <w:pPr>
        <w:jc w:val="both"/>
        <w:rPr>
          <w:sz w:val="20"/>
          <w:szCs w:val="20"/>
        </w:rPr>
      </w:pPr>
    </w:p>
    <w:p w:rsidR="008347FB" w:rsidRPr="00E8382C" w:rsidRDefault="008347FB" w:rsidP="008347FB">
      <w:pPr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63"/>
      </w:tblGrid>
      <w:tr w:rsidR="008347FB" w:rsidRPr="00E8382C" w:rsidTr="000800D6">
        <w:tc>
          <w:tcPr>
            <w:tcW w:w="3652" w:type="dxa"/>
            <w:shd w:val="clear" w:color="auto" w:fill="auto"/>
          </w:tcPr>
          <w:p w:rsidR="008347FB" w:rsidRPr="00E8382C" w:rsidRDefault="008347FB" w:rsidP="000800D6">
            <w:pPr>
              <w:jc w:val="both"/>
              <w:rPr>
                <w:sz w:val="20"/>
                <w:szCs w:val="20"/>
              </w:rPr>
            </w:pPr>
            <w:r w:rsidRPr="00E8382C">
              <w:rPr>
                <w:sz w:val="20"/>
                <w:szCs w:val="20"/>
              </w:rPr>
              <w:t xml:space="preserve">Curitiba, </w:t>
            </w:r>
          </w:p>
        </w:tc>
        <w:tc>
          <w:tcPr>
            <w:tcW w:w="5663" w:type="dxa"/>
            <w:shd w:val="clear" w:color="auto" w:fill="auto"/>
          </w:tcPr>
          <w:p w:rsidR="008347FB" w:rsidRPr="00E8382C" w:rsidRDefault="008347FB" w:rsidP="000800D6">
            <w:pPr>
              <w:pBdr>
                <w:bottom w:val="single" w:sz="12" w:space="1" w:color="000000"/>
              </w:pBdr>
              <w:snapToGrid w:val="0"/>
              <w:jc w:val="center"/>
              <w:rPr>
                <w:sz w:val="20"/>
                <w:szCs w:val="20"/>
              </w:rPr>
            </w:pPr>
          </w:p>
          <w:p w:rsidR="008347FB" w:rsidRDefault="008347FB" w:rsidP="000800D6">
            <w:pPr>
              <w:jc w:val="center"/>
              <w:rPr>
                <w:noProof/>
                <w:sz w:val="20"/>
                <w:szCs w:val="20"/>
              </w:rPr>
            </w:pPr>
          </w:p>
          <w:p w:rsidR="008347FB" w:rsidRPr="00E8382C" w:rsidRDefault="008347FB" w:rsidP="000800D6">
            <w:pPr>
              <w:jc w:val="center"/>
              <w:rPr>
                <w:sz w:val="20"/>
                <w:szCs w:val="20"/>
              </w:rPr>
            </w:pPr>
            <w:r w:rsidRPr="00E8382C">
              <w:rPr>
                <w:sz w:val="20"/>
                <w:szCs w:val="20"/>
              </w:rPr>
              <w:t>Editor-chefe</w:t>
            </w:r>
          </w:p>
        </w:tc>
      </w:tr>
    </w:tbl>
    <w:p w:rsidR="008347FB" w:rsidRPr="00B82EA0" w:rsidRDefault="008347FB" w:rsidP="008347FB">
      <w:pPr>
        <w:pStyle w:val="Corpodetexto"/>
        <w:jc w:val="both"/>
        <w:rPr>
          <w:sz w:val="20"/>
          <w:lang w:val="pt-BR"/>
        </w:rPr>
      </w:pPr>
    </w:p>
    <w:p w:rsidR="0088618B" w:rsidRPr="008347FB" w:rsidRDefault="004D1159" w:rsidP="008347FB">
      <w:pPr>
        <w:rPr>
          <w:lang w:val="pt-BR"/>
        </w:rPr>
      </w:pPr>
    </w:p>
    <w:sectPr w:rsidR="0088618B" w:rsidRPr="008347F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159" w:rsidRDefault="004D1159" w:rsidP="008347FB">
      <w:r>
        <w:separator/>
      </w:r>
    </w:p>
  </w:endnote>
  <w:endnote w:type="continuationSeparator" w:id="0">
    <w:p w:rsidR="004D1159" w:rsidRDefault="004D1159" w:rsidP="0083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159" w:rsidRDefault="004D1159" w:rsidP="008347FB">
      <w:r>
        <w:separator/>
      </w:r>
    </w:p>
  </w:footnote>
  <w:footnote w:type="continuationSeparator" w:id="0">
    <w:p w:rsidR="004D1159" w:rsidRDefault="004D1159" w:rsidP="00834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4"/>
      <w:gridCol w:w="5891"/>
    </w:tblGrid>
    <w:tr w:rsidR="008347FB" w:rsidRPr="004340A9" w:rsidTr="000800D6">
      <w:trPr>
        <w:trHeight w:val="1439"/>
      </w:trPr>
      <w:tc>
        <w:tcPr>
          <w:tcW w:w="2354" w:type="dxa"/>
        </w:tcPr>
        <w:p w:rsidR="008347FB" w:rsidRDefault="008347FB" w:rsidP="000800D6">
          <w:r>
            <w:t xml:space="preserve">      </w:t>
          </w:r>
          <w:r>
            <w:rPr>
              <w:noProof/>
              <w:lang w:val="pt-BR" w:eastAsia="pt-BR"/>
            </w:rPr>
            <w:drawing>
              <wp:inline distT="0" distB="0" distL="0" distR="0" wp14:anchorId="0EDBD4FE" wp14:editId="2286DDEE">
                <wp:extent cx="1303655" cy="878205"/>
                <wp:effectExtent l="19050" t="0" r="0" b="0"/>
                <wp:docPr id="2" name="Imagem 4" descr="C:\Users\seccpg\Downloads\logo ufp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C:\Users\seccpg\Downloads\logo ufp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655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1" w:type="dxa"/>
        </w:tcPr>
        <w:p w:rsidR="008347FB" w:rsidRPr="004340A9" w:rsidRDefault="008347FB" w:rsidP="000800D6">
          <w:pPr>
            <w:rPr>
              <w:sz w:val="18"/>
              <w:szCs w:val="18"/>
              <w:lang w:val="pt-BR"/>
            </w:rPr>
          </w:pPr>
        </w:p>
        <w:p w:rsidR="008347FB" w:rsidRPr="004340A9" w:rsidRDefault="008347FB" w:rsidP="000800D6">
          <w:pPr>
            <w:rPr>
              <w:color w:val="365F91"/>
              <w:sz w:val="18"/>
              <w:szCs w:val="18"/>
              <w:lang w:val="pt-BR"/>
            </w:rPr>
          </w:pPr>
          <w:r w:rsidRPr="004340A9">
            <w:rPr>
              <w:color w:val="365F91"/>
              <w:sz w:val="18"/>
              <w:szCs w:val="18"/>
              <w:lang w:val="pt-BR"/>
            </w:rPr>
            <w:t>MINISTÉRIO DA EDUCAÇÃO</w:t>
          </w:r>
        </w:p>
        <w:p w:rsidR="008347FB" w:rsidRPr="004340A9" w:rsidRDefault="008347FB" w:rsidP="000800D6">
          <w:pPr>
            <w:rPr>
              <w:color w:val="365F91"/>
              <w:sz w:val="18"/>
              <w:szCs w:val="18"/>
              <w:lang w:val="pt-BR"/>
            </w:rPr>
          </w:pPr>
          <w:r w:rsidRPr="004340A9">
            <w:rPr>
              <w:color w:val="365F91"/>
              <w:sz w:val="18"/>
              <w:szCs w:val="18"/>
              <w:lang w:val="pt-BR"/>
            </w:rPr>
            <w:t>UNIVERSIDADE FEDERAL DO PARANÁ</w:t>
          </w:r>
        </w:p>
        <w:p w:rsidR="008347FB" w:rsidRPr="004340A9" w:rsidRDefault="008347FB" w:rsidP="000800D6">
          <w:pPr>
            <w:rPr>
              <w:b/>
              <w:color w:val="365F91"/>
              <w:sz w:val="18"/>
              <w:szCs w:val="18"/>
              <w:lang w:val="pt-BR"/>
            </w:rPr>
          </w:pPr>
          <w:r w:rsidRPr="004340A9">
            <w:rPr>
              <w:b/>
              <w:color w:val="365F91"/>
              <w:sz w:val="18"/>
              <w:szCs w:val="18"/>
              <w:lang w:val="pt-BR"/>
            </w:rPr>
            <w:t xml:space="preserve">PRÓ-REITORIA DE PESQUISA E PÓS-GRADUAÇÃO </w:t>
          </w:r>
        </w:p>
        <w:p w:rsidR="008347FB" w:rsidRPr="004340A9" w:rsidRDefault="008347FB" w:rsidP="000800D6">
          <w:pPr>
            <w:rPr>
              <w:color w:val="365F91"/>
              <w:sz w:val="16"/>
              <w:szCs w:val="16"/>
              <w:lang w:val="pt-BR"/>
            </w:rPr>
          </w:pPr>
        </w:p>
        <w:p w:rsidR="008347FB" w:rsidRPr="004340A9" w:rsidRDefault="008347FB" w:rsidP="000800D6">
          <w:pPr>
            <w:rPr>
              <w:color w:val="365F91"/>
              <w:sz w:val="16"/>
              <w:szCs w:val="16"/>
              <w:lang w:val="pt-BR"/>
            </w:rPr>
          </w:pPr>
          <w:r w:rsidRPr="004340A9">
            <w:rPr>
              <w:color w:val="365F91"/>
              <w:sz w:val="16"/>
              <w:szCs w:val="16"/>
              <w:lang w:val="pt-BR"/>
            </w:rPr>
            <w:t xml:space="preserve">Rua Dr. Faivre, 405,  Ed. D. Pedro II, 1.º andar </w:t>
          </w:r>
        </w:p>
        <w:p w:rsidR="008347FB" w:rsidRPr="004340A9" w:rsidRDefault="008347FB" w:rsidP="000800D6">
          <w:pPr>
            <w:rPr>
              <w:color w:val="365F91"/>
              <w:sz w:val="16"/>
              <w:szCs w:val="16"/>
              <w:lang w:val="pt-BR"/>
            </w:rPr>
          </w:pPr>
          <w:r w:rsidRPr="004340A9">
            <w:rPr>
              <w:color w:val="365F91"/>
              <w:sz w:val="16"/>
              <w:szCs w:val="16"/>
              <w:lang w:val="pt-BR"/>
            </w:rPr>
            <w:t>CEP 80.060-140  Curitiba - PR</w:t>
          </w:r>
        </w:p>
        <w:p w:rsidR="008347FB" w:rsidRPr="004340A9" w:rsidRDefault="008347FB" w:rsidP="000800D6">
          <w:pPr>
            <w:rPr>
              <w:b/>
              <w:color w:val="365F91"/>
              <w:sz w:val="16"/>
              <w:szCs w:val="16"/>
              <w:lang w:val="pt-BR"/>
            </w:rPr>
          </w:pPr>
          <w:r w:rsidRPr="004340A9">
            <w:rPr>
              <w:color w:val="365F91"/>
              <w:sz w:val="16"/>
              <w:szCs w:val="16"/>
              <w:lang w:val="pt-BR"/>
            </w:rPr>
            <w:t>Tel.: (41) 3360-5405  - Fax: 3360-5113</w:t>
          </w:r>
        </w:p>
        <w:p w:rsidR="008347FB" w:rsidRPr="004340A9" w:rsidRDefault="004D1159" w:rsidP="000800D6">
          <w:pPr>
            <w:rPr>
              <w:color w:val="0000FF"/>
              <w:sz w:val="20"/>
              <w:lang w:val="pt-BR"/>
            </w:rPr>
          </w:pPr>
          <w:hyperlink r:id="rId2" w:history="1">
            <w:r w:rsidR="008347FB" w:rsidRPr="004340A9">
              <w:rPr>
                <w:rStyle w:val="Hyperlink"/>
                <w:b/>
                <w:color w:val="365F91"/>
                <w:sz w:val="16"/>
                <w:szCs w:val="16"/>
                <w:lang w:val="pt-BR"/>
              </w:rPr>
              <w:t>www.prppg.ufpr.br</w:t>
            </w:r>
          </w:hyperlink>
          <w:r w:rsidR="008347FB" w:rsidRPr="004340A9">
            <w:rPr>
              <w:b/>
              <w:color w:val="365F91"/>
              <w:sz w:val="16"/>
              <w:szCs w:val="16"/>
              <w:lang w:val="pt-BR"/>
            </w:rPr>
            <w:t xml:space="preserve">  - prppg@ufpr.br</w:t>
          </w:r>
        </w:p>
      </w:tc>
    </w:tr>
  </w:tbl>
  <w:p w:rsidR="008347FB" w:rsidRPr="008347FB" w:rsidRDefault="008347F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70D45"/>
    <w:multiLevelType w:val="hybridMultilevel"/>
    <w:tmpl w:val="CDDAC8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FB"/>
    <w:rsid w:val="00022F77"/>
    <w:rsid w:val="00337412"/>
    <w:rsid w:val="004D1159"/>
    <w:rsid w:val="00575EAA"/>
    <w:rsid w:val="00714CA3"/>
    <w:rsid w:val="0083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47FB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Ttulo1">
    <w:name w:val="heading 1"/>
    <w:basedOn w:val="Normal"/>
    <w:link w:val="Ttulo1Char"/>
    <w:uiPriority w:val="1"/>
    <w:qFormat/>
    <w:rsid w:val="008347FB"/>
    <w:pPr>
      <w:spacing w:before="166"/>
      <w:ind w:left="380" w:hanging="28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347F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347FB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347F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47FB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347F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347FB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7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7FB"/>
    <w:rPr>
      <w:rFonts w:ascii="Tahoma" w:eastAsia="Arial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8347FB"/>
    <w:rPr>
      <w:rFonts w:ascii="Arial" w:eastAsia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8347F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347FB"/>
    <w:rPr>
      <w:rFonts w:ascii="Arial" w:eastAsia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347FB"/>
    <w:pPr>
      <w:spacing w:before="166"/>
      <w:ind w:left="380" w:hanging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47FB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Ttulo1">
    <w:name w:val="heading 1"/>
    <w:basedOn w:val="Normal"/>
    <w:link w:val="Ttulo1Char"/>
    <w:uiPriority w:val="1"/>
    <w:qFormat/>
    <w:rsid w:val="008347FB"/>
    <w:pPr>
      <w:spacing w:before="166"/>
      <w:ind w:left="380" w:hanging="28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347F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347FB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347F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47FB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347F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347FB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7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7FB"/>
    <w:rPr>
      <w:rFonts w:ascii="Tahoma" w:eastAsia="Arial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8347FB"/>
    <w:rPr>
      <w:rFonts w:ascii="Arial" w:eastAsia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8347F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347FB"/>
    <w:rPr>
      <w:rFonts w:ascii="Arial" w:eastAsia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347FB"/>
    <w:pPr>
      <w:spacing w:before="166"/>
      <w:ind w:left="380" w:hanging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sh-or-perish.en.softonic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ppg.ufpr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ufpr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</dc:creator>
  <cp:lastModifiedBy>CPG</cp:lastModifiedBy>
  <cp:revision>2</cp:revision>
  <dcterms:created xsi:type="dcterms:W3CDTF">2017-07-24T21:30:00Z</dcterms:created>
  <dcterms:modified xsi:type="dcterms:W3CDTF">2017-07-24T21:30:00Z</dcterms:modified>
</cp:coreProperties>
</file>